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34" w:rsidRPr="00075D34" w:rsidRDefault="00075D34" w:rsidP="00075D34">
      <w:pPr>
        <w:spacing w:line="360" w:lineRule="auto"/>
        <w:jc w:val="both"/>
        <w:rPr>
          <w:rFonts w:ascii="Times New Roman" w:hAnsi="Times New Roman" w:cs="Times New Roman"/>
          <w:b/>
          <w:bCs/>
          <w:sz w:val="24"/>
          <w:szCs w:val="24"/>
        </w:rPr>
      </w:pPr>
      <w:r w:rsidRPr="00075D34">
        <w:rPr>
          <w:rFonts w:ascii="Times New Roman" w:hAnsi="Times New Roman" w:cs="Times New Roman"/>
          <w:b/>
          <w:bCs/>
          <w:sz w:val="24"/>
          <w:szCs w:val="24"/>
        </w:rPr>
        <w:t>Webinar on Service learning: methodology basis &amp; implementation guidelines, organized within CIVIS Open Lab</w:t>
      </w:r>
    </w:p>
    <w:p w:rsidR="00075D34" w:rsidRPr="00075D34" w:rsidRDefault="00075D34" w:rsidP="00075D34">
      <w:pPr>
        <w:spacing w:line="360" w:lineRule="auto"/>
        <w:jc w:val="both"/>
        <w:rPr>
          <w:rFonts w:ascii="Times New Roman" w:hAnsi="Times New Roman" w:cs="Times New Roman"/>
          <w:sz w:val="24"/>
          <w:szCs w:val="24"/>
        </w:rPr>
      </w:pPr>
    </w:p>
    <w:p w:rsidR="00075D34" w:rsidRPr="00075D34" w:rsidRDefault="00075D34" w:rsidP="00075D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On Friday 11 </w:t>
      </w:r>
      <w:r w:rsidRPr="00075D34">
        <w:rPr>
          <w:rFonts w:ascii="Times New Roman" w:hAnsi="Times New Roman" w:cs="Times New Roman"/>
          <w:b/>
          <w:bCs/>
          <w:sz w:val="24"/>
          <w:szCs w:val="24"/>
        </w:rPr>
        <w:t>Dec 2020</w:t>
      </w:r>
      <w:r w:rsidRPr="00075D34">
        <w:rPr>
          <w:rFonts w:ascii="Times New Roman" w:hAnsi="Times New Roman" w:cs="Times New Roman"/>
          <w:sz w:val="24"/>
          <w:szCs w:val="24"/>
        </w:rPr>
        <w:t>, the CIVIS open lab in Madrid will host</w:t>
      </w:r>
      <w:r>
        <w:rPr>
          <w:rFonts w:ascii="Times New Roman" w:hAnsi="Times New Roman" w:cs="Times New Roman"/>
          <w:sz w:val="24"/>
          <w:szCs w:val="24"/>
        </w:rPr>
        <w:t xml:space="preserve"> a webinar on </w:t>
      </w:r>
      <w:proofErr w:type="gramStart"/>
      <w:r>
        <w:rPr>
          <w:rFonts w:ascii="Times New Roman" w:hAnsi="Times New Roman" w:cs="Times New Roman"/>
          <w:sz w:val="24"/>
          <w:szCs w:val="24"/>
        </w:rPr>
        <w:t>service-learning</w:t>
      </w:r>
      <w:proofErr w:type="gramEnd"/>
      <w:r>
        <w:rPr>
          <w:rFonts w:ascii="Times New Roman" w:hAnsi="Times New Roman" w:cs="Times New Roman"/>
          <w:sz w:val="24"/>
          <w:szCs w:val="24"/>
        </w:rPr>
        <w:t xml:space="preserve">. </w:t>
      </w:r>
      <w:r w:rsidRPr="00075D34">
        <w:rPr>
          <w:rFonts w:ascii="Times New Roman" w:hAnsi="Times New Roman" w:cs="Times New Roman"/>
          <w:b/>
          <w:bCs/>
          <w:sz w:val="24"/>
          <w:szCs w:val="24"/>
        </w:rPr>
        <w:t xml:space="preserve">The free online event </w:t>
      </w:r>
      <w:proofErr w:type="gramStart"/>
      <w:r w:rsidRPr="00075D34">
        <w:rPr>
          <w:rFonts w:ascii="Times New Roman" w:hAnsi="Times New Roman" w:cs="Times New Roman"/>
          <w:b/>
          <w:bCs/>
          <w:sz w:val="24"/>
          <w:szCs w:val="24"/>
        </w:rPr>
        <w:t>is opened</w:t>
      </w:r>
      <w:proofErr w:type="gramEnd"/>
      <w:r w:rsidRPr="00075D34">
        <w:rPr>
          <w:rFonts w:ascii="Times New Roman" w:hAnsi="Times New Roman" w:cs="Times New Roman"/>
          <w:b/>
          <w:bCs/>
          <w:sz w:val="24"/>
          <w:szCs w:val="24"/>
        </w:rPr>
        <w:t xml:space="preserve"> to all CIVIS partners</w:t>
      </w:r>
      <w:r>
        <w:rPr>
          <w:rFonts w:ascii="Times New Roman" w:hAnsi="Times New Roman" w:cs="Times New Roman"/>
          <w:sz w:val="24"/>
          <w:szCs w:val="24"/>
        </w:rPr>
        <w:t xml:space="preserve"> </w:t>
      </w:r>
      <w:r w:rsidRPr="00075D34">
        <w:rPr>
          <w:rFonts w:ascii="Times New Roman" w:hAnsi="Times New Roman" w:cs="Times New Roman"/>
          <w:sz w:val="24"/>
          <w:szCs w:val="24"/>
        </w:rPr>
        <w:t>and will focus on the methodology and key guidelines to design and implement</w:t>
      </w:r>
      <w:r>
        <w:rPr>
          <w:rFonts w:ascii="Times New Roman" w:hAnsi="Times New Roman" w:cs="Times New Roman"/>
          <w:sz w:val="24"/>
          <w:szCs w:val="24"/>
        </w:rPr>
        <w:t xml:space="preserve"> </w:t>
      </w:r>
      <w:r w:rsidRPr="00075D34">
        <w:rPr>
          <w:rFonts w:ascii="Times New Roman" w:hAnsi="Times New Roman" w:cs="Times New Roman"/>
          <w:sz w:val="24"/>
          <w:szCs w:val="24"/>
        </w:rPr>
        <w:t xml:space="preserve">service-learning activities within the Open Lab projects and educational </w:t>
      </w:r>
      <w:proofErr w:type="spellStart"/>
      <w:r w:rsidRPr="00075D34">
        <w:rPr>
          <w:rFonts w:ascii="Times New Roman" w:hAnsi="Times New Roman" w:cs="Times New Roman"/>
          <w:sz w:val="24"/>
          <w:szCs w:val="24"/>
        </w:rPr>
        <w:t>programmes</w:t>
      </w:r>
      <w:proofErr w:type="spellEnd"/>
      <w:r w:rsidRPr="00075D34">
        <w:rPr>
          <w:rFonts w:ascii="Times New Roman" w:hAnsi="Times New Roman" w:cs="Times New Roman"/>
          <w:sz w:val="24"/>
          <w:szCs w:val="24"/>
        </w:rPr>
        <w:t>.</w:t>
      </w:r>
    </w:p>
    <w:p w:rsidR="00075D34" w:rsidRPr="00075D34" w:rsidRDefault="00075D34" w:rsidP="00075D34">
      <w:pPr>
        <w:spacing w:line="360" w:lineRule="auto"/>
        <w:jc w:val="both"/>
        <w:rPr>
          <w:rFonts w:ascii="Times New Roman" w:hAnsi="Times New Roman" w:cs="Times New Roman"/>
          <w:sz w:val="24"/>
          <w:szCs w:val="24"/>
        </w:rPr>
      </w:pPr>
      <w:r w:rsidRPr="00075D34">
        <w:rPr>
          <w:rFonts w:ascii="Times New Roman" w:hAnsi="Times New Roman" w:cs="Times New Roman"/>
          <w:sz w:val="24"/>
          <w:szCs w:val="24"/>
        </w:rPr>
        <w:t xml:space="preserve">If in the second half of the 20th century, universities </w:t>
      </w:r>
      <w:proofErr w:type="gramStart"/>
      <w:r w:rsidRPr="00075D34">
        <w:rPr>
          <w:rFonts w:ascii="Times New Roman" w:hAnsi="Times New Roman" w:cs="Times New Roman"/>
          <w:sz w:val="24"/>
          <w:szCs w:val="24"/>
        </w:rPr>
        <w:t>were characterized</w:t>
      </w:r>
      <w:proofErr w:type="gramEnd"/>
      <w:r w:rsidRPr="00075D34">
        <w:rPr>
          <w:rFonts w:ascii="Times New Roman" w:hAnsi="Times New Roman" w:cs="Times New Roman"/>
          <w:sz w:val="24"/>
          <w:szCs w:val="24"/>
        </w:rPr>
        <w:t xml:space="preserve"> by more economic than civic approaches, in this first part of the 21st century it is necessary to give prominence to the third mission of the University: its social responsibility. Universities can and should train future professionals through experiential learning practices that develop</w:t>
      </w:r>
      <w:r>
        <w:rPr>
          <w:rFonts w:ascii="Times New Roman" w:hAnsi="Times New Roman" w:cs="Times New Roman"/>
          <w:sz w:val="24"/>
          <w:szCs w:val="24"/>
        </w:rPr>
        <w:t xml:space="preserve"> </w:t>
      </w:r>
      <w:r w:rsidRPr="00075D34">
        <w:rPr>
          <w:rFonts w:ascii="Times New Roman" w:hAnsi="Times New Roman" w:cs="Times New Roman"/>
          <w:sz w:val="24"/>
          <w:szCs w:val="24"/>
        </w:rPr>
        <w:t>social commitment, and which</w:t>
      </w:r>
      <w:r>
        <w:rPr>
          <w:rFonts w:ascii="Times New Roman" w:hAnsi="Times New Roman" w:cs="Times New Roman"/>
          <w:sz w:val="24"/>
          <w:szCs w:val="24"/>
        </w:rPr>
        <w:t xml:space="preserve"> </w:t>
      </w:r>
      <w:r w:rsidRPr="00075D34">
        <w:rPr>
          <w:rFonts w:ascii="Times New Roman" w:hAnsi="Times New Roman" w:cs="Times New Roman"/>
          <w:sz w:val="24"/>
          <w:szCs w:val="24"/>
        </w:rPr>
        <w:t>respond to community problems and to the sustainable development goals.</w:t>
      </w:r>
    </w:p>
    <w:p w:rsidR="00075D34" w:rsidRPr="00075D34" w:rsidRDefault="00075D34" w:rsidP="00075D34">
      <w:pPr>
        <w:spacing w:line="360" w:lineRule="auto"/>
        <w:jc w:val="both"/>
        <w:rPr>
          <w:rFonts w:ascii="Times New Roman" w:hAnsi="Times New Roman" w:cs="Times New Roman"/>
          <w:sz w:val="24"/>
          <w:szCs w:val="24"/>
        </w:rPr>
      </w:pPr>
      <w:r w:rsidRPr="00075D34">
        <w:rPr>
          <w:rFonts w:ascii="Times New Roman" w:hAnsi="Times New Roman" w:cs="Times New Roman"/>
          <w:b/>
          <w:bCs/>
          <w:sz w:val="24"/>
          <w:szCs w:val="24"/>
        </w:rPr>
        <w:t xml:space="preserve">Service-learning </w:t>
      </w:r>
      <w:r w:rsidRPr="00075D34">
        <w:rPr>
          <w:rFonts w:ascii="Times New Roman" w:hAnsi="Times New Roman" w:cs="Times New Roman"/>
          <w:sz w:val="24"/>
          <w:szCs w:val="24"/>
        </w:rPr>
        <w:t>is an experiential educational method in which students participate in activities that address human, social and environmental needs from the perspective of social justice, integrating community service with the curriculum to enrich learning in any university degree, teach civic responsibility and strengthen communities through action and critical reflection</w:t>
      </w:r>
    </w:p>
    <w:p w:rsidR="00075D34" w:rsidRPr="00075D34" w:rsidRDefault="00075D34" w:rsidP="00075D34">
      <w:pPr>
        <w:spacing w:line="360" w:lineRule="auto"/>
        <w:jc w:val="both"/>
        <w:rPr>
          <w:rFonts w:ascii="Times New Roman" w:hAnsi="Times New Roman" w:cs="Times New Roman"/>
          <w:sz w:val="24"/>
          <w:szCs w:val="24"/>
        </w:rPr>
      </w:pPr>
      <w:r w:rsidRPr="00075D34">
        <w:rPr>
          <w:rFonts w:ascii="Times New Roman" w:hAnsi="Times New Roman" w:cs="Times New Roman"/>
          <w:sz w:val="24"/>
          <w:szCs w:val="24"/>
        </w:rPr>
        <w:t xml:space="preserve">This teaching methodology allows for connecting students and universities with society to maintain and develop democracy and healthy levels of social capital within the European context. </w:t>
      </w:r>
      <w:proofErr w:type="gramStart"/>
      <w:r w:rsidRPr="00075D34">
        <w:rPr>
          <w:rFonts w:ascii="Times New Roman" w:hAnsi="Times New Roman" w:cs="Times New Roman"/>
          <w:sz w:val="24"/>
          <w:szCs w:val="24"/>
        </w:rPr>
        <w:t>Service-learning</w:t>
      </w:r>
      <w:proofErr w:type="gramEnd"/>
      <w:r w:rsidRPr="00075D34">
        <w:rPr>
          <w:rFonts w:ascii="Times New Roman" w:hAnsi="Times New Roman" w:cs="Times New Roman"/>
          <w:sz w:val="24"/>
          <w:szCs w:val="24"/>
        </w:rPr>
        <w:t xml:space="preserve"> is a key approach in terms of incorporating a culture of political and civic literacy among the student population within higher education. There is abundant scientific evidence that this practice results in significant benefits for the student, the faculty, the university itself, and the community.</w:t>
      </w:r>
    </w:p>
    <w:p w:rsidR="00075D34" w:rsidRPr="00075D34" w:rsidRDefault="00075D34" w:rsidP="00075D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webinar, hosted by the </w:t>
      </w:r>
      <w:r w:rsidRPr="00075D34">
        <w:rPr>
          <w:rFonts w:ascii="Times New Roman" w:hAnsi="Times New Roman" w:cs="Times New Roman"/>
          <w:b/>
          <w:bCs/>
          <w:sz w:val="24"/>
          <w:szCs w:val="24"/>
        </w:rPr>
        <w:t>CIVIS Open Lab in Madrid</w:t>
      </w:r>
      <w:r w:rsidRPr="00075D34">
        <w:rPr>
          <w:rFonts w:ascii="Times New Roman" w:hAnsi="Times New Roman" w:cs="Times New Roman"/>
          <w:sz w:val="24"/>
          <w:szCs w:val="24"/>
        </w:rPr>
        <w:t xml:space="preserve">, </w:t>
      </w:r>
      <w:proofErr w:type="gramStart"/>
      <w:r w:rsidRPr="00075D34">
        <w:rPr>
          <w:rFonts w:ascii="Times New Roman" w:hAnsi="Times New Roman" w:cs="Times New Roman"/>
          <w:sz w:val="24"/>
          <w:szCs w:val="24"/>
        </w:rPr>
        <w:t>is intended</w:t>
      </w:r>
      <w:proofErr w:type="gramEnd"/>
      <w:r w:rsidRPr="00075D34">
        <w:rPr>
          <w:rFonts w:ascii="Times New Roman" w:hAnsi="Times New Roman" w:cs="Times New Roman"/>
          <w:sz w:val="24"/>
          <w:szCs w:val="24"/>
        </w:rPr>
        <w:t xml:space="preserve"> to introduce the conceptual basis of this learning methodology as well as key aspects for the design and implementation of Service-Learning activities for both university-stakeholders cooperation, to facilitate the development of projects within CIVIS Open Labs, as well as for CIVIS educational programs design.</w:t>
      </w:r>
    </w:p>
    <w:p w:rsidR="00075D34" w:rsidRPr="00075D34" w:rsidRDefault="00075D34" w:rsidP="00075D34">
      <w:pPr>
        <w:spacing w:line="360" w:lineRule="auto"/>
        <w:jc w:val="both"/>
        <w:rPr>
          <w:rFonts w:ascii="Times New Roman" w:hAnsi="Times New Roman" w:cs="Times New Roman"/>
          <w:sz w:val="24"/>
          <w:szCs w:val="24"/>
        </w:rPr>
      </w:pPr>
      <w:r w:rsidRPr="00075D34">
        <w:rPr>
          <w:rFonts w:ascii="Times New Roman" w:hAnsi="Times New Roman" w:cs="Times New Roman"/>
          <w:sz w:val="24"/>
          <w:szCs w:val="24"/>
        </w:rPr>
        <w:t xml:space="preserve">Further details, as well as the final </w:t>
      </w:r>
      <w:proofErr w:type="spellStart"/>
      <w:r w:rsidRPr="00075D34">
        <w:rPr>
          <w:rFonts w:ascii="Times New Roman" w:hAnsi="Times New Roman" w:cs="Times New Roman"/>
          <w:sz w:val="24"/>
          <w:szCs w:val="24"/>
        </w:rPr>
        <w:t>programme</w:t>
      </w:r>
      <w:proofErr w:type="spellEnd"/>
      <w:r w:rsidRPr="00075D34">
        <w:rPr>
          <w:rFonts w:ascii="Times New Roman" w:hAnsi="Times New Roman" w:cs="Times New Roman"/>
          <w:sz w:val="24"/>
          <w:szCs w:val="24"/>
        </w:rPr>
        <w:t xml:space="preserve"> of the webinar are available </w:t>
      </w:r>
      <w:hyperlink r:id="rId4" w:history="1">
        <w:r w:rsidRPr="00075D34">
          <w:rPr>
            <w:rStyle w:val="Hyperlink"/>
            <w:rFonts w:ascii="Times New Roman" w:hAnsi="Times New Roman" w:cs="Times New Roman"/>
            <w:b/>
            <w:sz w:val="24"/>
            <w:szCs w:val="24"/>
          </w:rPr>
          <w:t>here</w:t>
        </w:r>
      </w:hyperlink>
      <w:r w:rsidRPr="00075D34">
        <w:rPr>
          <w:rFonts w:ascii="Times New Roman" w:hAnsi="Times New Roman" w:cs="Times New Roman"/>
          <w:sz w:val="24"/>
          <w:szCs w:val="24"/>
        </w:rPr>
        <w:t>.</w:t>
      </w:r>
    </w:p>
    <w:p w:rsidR="00075D34" w:rsidRPr="00075D34" w:rsidRDefault="00075D34" w:rsidP="00075D34">
      <w:pPr>
        <w:spacing w:line="360" w:lineRule="auto"/>
        <w:jc w:val="both"/>
        <w:rPr>
          <w:rFonts w:ascii="Times New Roman" w:hAnsi="Times New Roman" w:cs="Times New Roman"/>
          <w:sz w:val="24"/>
          <w:szCs w:val="24"/>
        </w:rPr>
      </w:pPr>
      <w:r w:rsidRPr="00075D34">
        <w:rPr>
          <w:rFonts w:ascii="Times New Roman" w:hAnsi="Times New Roman" w:cs="Times New Roman"/>
          <w:sz w:val="24"/>
          <w:szCs w:val="24"/>
        </w:rPr>
        <w:lastRenderedPageBreak/>
        <w:t xml:space="preserve">We welcome everyone who is interested in attending this free event to register through </w:t>
      </w:r>
      <w:hyperlink r:id="rId5" w:history="1">
        <w:r w:rsidRPr="00075D34">
          <w:rPr>
            <w:rStyle w:val="Hyperlink"/>
            <w:rFonts w:ascii="Times New Roman" w:hAnsi="Times New Roman" w:cs="Times New Roman"/>
            <w:b/>
            <w:sz w:val="24"/>
            <w:szCs w:val="24"/>
          </w:rPr>
          <w:t>this link</w:t>
        </w:r>
      </w:hyperlink>
      <w:r w:rsidRPr="00075D34">
        <w:rPr>
          <w:rFonts w:ascii="Times New Roman" w:hAnsi="Times New Roman" w:cs="Times New Roman"/>
          <w:sz w:val="24"/>
          <w:szCs w:val="24"/>
        </w:rPr>
        <w:t xml:space="preserve"> by </w:t>
      </w:r>
      <w:r w:rsidRPr="00075D34">
        <w:rPr>
          <w:rFonts w:ascii="Times New Roman" w:hAnsi="Times New Roman" w:cs="Times New Roman"/>
          <w:b/>
          <w:bCs/>
          <w:sz w:val="24"/>
          <w:szCs w:val="24"/>
        </w:rPr>
        <w:t>Thursday 10 December 2020.</w:t>
      </w:r>
      <w:r>
        <w:rPr>
          <w:rFonts w:ascii="Times New Roman" w:hAnsi="Times New Roman" w:cs="Times New Roman"/>
          <w:b/>
          <w:bCs/>
          <w:sz w:val="24"/>
          <w:szCs w:val="24"/>
        </w:rPr>
        <w:t xml:space="preserve"> </w:t>
      </w:r>
      <w:r w:rsidRPr="00075D34">
        <w:rPr>
          <w:rFonts w:ascii="Times New Roman" w:hAnsi="Times New Roman" w:cs="Times New Roman"/>
          <w:sz w:val="24"/>
          <w:szCs w:val="24"/>
        </w:rPr>
        <w:t xml:space="preserve">A link with instructions to join the event </w:t>
      </w:r>
      <w:proofErr w:type="gramStart"/>
      <w:r w:rsidRPr="00075D34">
        <w:rPr>
          <w:rFonts w:ascii="Times New Roman" w:hAnsi="Times New Roman" w:cs="Times New Roman"/>
          <w:sz w:val="24"/>
          <w:szCs w:val="24"/>
        </w:rPr>
        <w:t>will be sent</w:t>
      </w:r>
      <w:proofErr w:type="gramEnd"/>
      <w:r w:rsidRPr="00075D34">
        <w:rPr>
          <w:rFonts w:ascii="Times New Roman" w:hAnsi="Times New Roman" w:cs="Times New Roman"/>
          <w:sz w:val="24"/>
          <w:szCs w:val="24"/>
        </w:rPr>
        <w:t xml:space="preserve"> to the registered participants.</w:t>
      </w:r>
      <w:bookmarkStart w:id="0" w:name="_GoBack"/>
      <w:bookmarkEnd w:id="0"/>
    </w:p>
    <w:sectPr w:rsidR="00075D34" w:rsidRPr="00075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34"/>
    <w:rsid w:val="00075D34"/>
    <w:rsid w:val="00AC5F7F"/>
    <w:rsid w:val="00F1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16B2"/>
  <w15:chartTrackingRefBased/>
  <w15:docId w15:val="{B2489D9D-9B50-4A0D-B4AB-66152DF6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6229">
      <w:bodyDiv w:val="1"/>
      <w:marLeft w:val="0"/>
      <w:marRight w:val="0"/>
      <w:marTop w:val="0"/>
      <w:marBottom w:val="0"/>
      <w:divBdr>
        <w:top w:val="none" w:sz="0" w:space="0" w:color="auto"/>
        <w:left w:val="none" w:sz="0" w:space="0" w:color="auto"/>
        <w:bottom w:val="none" w:sz="0" w:space="0" w:color="auto"/>
        <w:right w:val="none" w:sz="0" w:space="0" w:color="auto"/>
      </w:divBdr>
      <w:divsChild>
        <w:div w:id="1321353351">
          <w:marLeft w:val="0"/>
          <w:marRight w:val="0"/>
          <w:marTop w:val="0"/>
          <w:marBottom w:val="0"/>
          <w:divBdr>
            <w:top w:val="none" w:sz="0" w:space="0" w:color="auto"/>
            <w:left w:val="none" w:sz="0" w:space="0" w:color="auto"/>
            <w:bottom w:val="single" w:sz="24" w:space="0" w:color="DEE2E6"/>
            <w:right w:val="none" w:sz="0" w:space="0" w:color="auto"/>
          </w:divBdr>
        </w:div>
      </w:divsChild>
    </w:div>
    <w:div w:id="719672471">
      <w:bodyDiv w:val="1"/>
      <w:marLeft w:val="0"/>
      <w:marRight w:val="0"/>
      <w:marTop w:val="0"/>
      <w:marBottom w:val="0"/>
      <w:divBdr>
        <w:top w:val="none" w:sz="0" w:space="0" w:color="auto"/>
        <w:left w:val="none" w:sz="0" w:space="0" w:color="auto"/>
        <w:bottom w:val="none" w:sz="0" w:space="0" w:color="auto"/>
        <w:right w:val="none" w:sz="0" w:space="0" w:color="auto"/>
      </w:divBdr>
    </w:div>
    <w:div w:id="1436250592">
      <w:bodyDiv w:val="1"/>
      <w:marLeft w:val="0"/>
      <w:marRight w:val="0"/>
      <w:marTop w:val="0"/>
      <w:marBottom w:val="0"/>
      <w:divBdr>
        <w:top w:val="none" w:sz="0" w:space="0" w:color="auto"/>
        <w:left w:val="none" w:sz="0" w:space="0" w:color="auto"/>
        <w:bottom w:val="none" w:sz="0" w:space="0" w:color="auto"/>
        <w:right w:val="none" w:sz="0" w:space="0" w:color="auto"/>
      </w:divBdr>
      <w:divsChild>
        <w:div w:id="651953631">
          <w:marLeft w:val="0"/>
          <w:marRight w:val="0"/>
          <w:marTop w:val="0"/>
          <w:marBottom w:val="0"/>
          <w:divBdr>
            <w:top w:val="none" w:sz="0" w:space="0" w:color="auto"/>
            <w:left w:val="none" w:sz="0" w:space="0" w:color="auto"/>
            <w:bottom w:val="single" w:sz="24" w:space="0" w:color="DEE2E6"/>
            <w:right w:val="none" w:sz="0" w:space="0" w:color="auto"/>
          </w:divBdr>
        </w:div>
      </w:divsChild>
    </w:div>
    <w:div w:id="16736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ventos.uam.es/58552/tickets/service-n-learning-webinar.html" TargetMode="External"/><Relationship Id="rId4" Type="http://schemas.openxmlformats.org/officeDocument/2006/relationships/hyperlink" Target="https://civis.eu/en/news/webinar-on-service-learning-methodology-basis-and-implementation-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2020-12-03T09:41:00Z</dcterms:created>
  <dcterms:modified xsi:type="dcterms:W3CDTF">2020-12-03T09:45:00Z</dcterms:modified>
</cp:coreProperties>
</file>