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AF" w:rsidRPr="00F04939" w:rsidRDefault="003155AF" w:rsidP="00D97BBC">
      <w:pPr>
        <w:jc w:val="both"/>
        <w:rPr>
          <w:rFonts w:ascii="Times New Roman" w:hAnsi="Times New Roman" w:cs="Times New Roman"/>
          <w:b/>
          <w:bCs/>
          <w:sz w:val="24"/>
          <w:szCs w:val="24"/>
          <w:lang w:val="ro-RO"/>
        </w:rPr>
      </w:pPr>
      <w:r w:rsidRPr="00F04939">
        <w:rPr>
          <w:rFonts w:ascii="Times New Roman" w:hAnsi="Times New Roman" w:cs="Times New Roman"/>
          <w:b/>
          <w:bCs/>
          <w:sz w:val="24"/>
          <w:szCs w:val="24"/>
          <w:lang w:val="ro-RO"/>
        </w:rPr>
        <w:t xml:space="preserve">Apel </w:t>
      </w:r>
      <w:r w:rsidR="0024463E">
        <w:rPr>
          <w:rFonts w:ascii="Times New Roman" w:hAnsi="Times New Roman" w:cs="Times New Roman"/>
          <w:b/>
          <w:bCs/>
          <w:sz w:val="24"/>
          <w:szCs w:val="24"/>
          <w:lang w:val="ro-RO"/>
        </w:rPr>
        <w:t>de</w:t>
      </w:r>
      <w:r w:rsidRPr="00F04939">
        <w:rPr>
          <w:rFonts w:ascii="Times New Roman" w:hAnsi="Times New Roman" w:cs="Times New Roman"/>
          <w:b/>
          <w:bCs/>
          <w:sz w:val="24"/>
          <w:szCs w:val="24"/>
          <w:lang w:val="ro-RO"/>
        </w:rPr>
        <w:t xml:space="preserve"> proiecte CIVIS</w:t>
      </w:r>
      <w:r w:rsidR="003F1F1C" w:rsidRPr="00F04939">
        <w:rPr>
          <w:rFonts w:ascii="Times New Roman" w:hAnsi="Times New Roman" w:cs="Times New Roman"/>
          <w:b/>
          <w:bCs/>
          <w:sz w:val="24"/>
          <w:szCs w:val="24"/>
          <w:lang w:val="ro-RO"/>
        </w:rPr>
        <w:t xml:space="preserve">: </w:t>
      </w:r>
      <w:r w:rsidRPr="00F04939">
        <w:rPr>
          <w:rFonts w:ascii="Times New Roman" w:hAnsi="Times New Roman" w:cs="Times New Roman"/>
          <w:b/>
          <w:bCs/>
          <w:sz w:val="24"/>
          <w:szCs w:val="24"/>
          <w:lang w:val="ro-RO"/>
        </w:rPr>
        <w:t>Finanțare inițială pentru proiecte comune cu universitățile africane partenere CIVIS</w:t>
      </w:r>
    </w:p>
    <w:p w:rsidR="003F1F1C" w:rsidRPr="00F04939" w:rsidRDefault="003F1F1C" w:rsidP="00D97BBC">
      <w:pPr>
        <w:jc w:val="both"/>
        <w:rPr>
          <w:rFonts w:ascii="Times New Roman" w:hAnsi="Times New Roman" w:cs="Times New Roman"/>
          <w:b/>
          <w:bCs/>
          <w:sz w:val="24"/>
          <w:szCs w:val="24"/>
          <w:lang w:val="ro-RO"/>
        </w:rPr>
      </w:pPr>
    </w:p>
    <w:p w:rsidR="00494B06" w:rsidRPr="00F04939" w:rsidRDefault="003155AF" w:rsidP="00494B06">
      <w:pPr>
        <w:jc w:val="both"/>
        <w:rPr>
          <w:rFonts w:ascii="Times New Roman" w:hAnsi="Times New Roman" w:cs="Times New Roman"/>
          <w:b/>
          <w:bCs/>
          <w:sz w:val="24"/>
          <w:szCs w:val="24"/>
          <w:lang w:val="ro-RO"/>
        </w:rPr>
      </w:pPr>
      <w:r w:rsidRPr="00F04939">
        <w:rPr>
          <w:rFonts w:ascii="Times New Roman" w:hAnsi="Times New Roman" w:cs="Times New Roman"/>
          <w:bCs/>
          <w:sz w:val="24"/>
          <w:szCs w:val="24"/>
          <w:lang w:val="ro-RO"/>
        </w:rPr>
        <w:t>CIVIS</w:t>
      </w:r>
      <w:r w:rsidR="00494B06">
        <w:rPr>
          <w:rFonts w:ascii="Times New Roman" w:hAnsi="Times New Roman" w:cs="Times New Roman"/>
          <w:bCs/>
          <w:sz w:val="24"/>
          <w:szCs w:val="24"/>
          <w:lang w:val="ro-RO"/>
        </w:rPr>
        <w:t xml:space="preserve"> lansează </w:t>
      </w:r>
      <w:r w:rsidR="0024463E">
        <w:rPr>
          <w:rFonts w:ascii="Times New Roman" w:hAnsi="Times New Roman" w:cs="Times New Roman"/>
          <w:bCs/>
          <w:sz w:val="24"/>
          <w:szCs w:val="24"/>
          <w:lang w:val="ro-RO"/>
        </w:rPr>
        <w:t xml:space="preserve">un </w:t>
      </w:r>
      <w:r w:rsidR="00494B06">
        <w:rPr>
          <w:rFonts w:ascii="Times New Roman" w:hAnsi="Times New Roman" w:cs="Times New Roman"/>
          <w:bCs/>
          <w:sz w:val="24"/>
          <w:szCs w:val="24"/>
          <w:lang w:val="ro-RO"/>
        </w:rPr>
        <w:t xml:space="preserve">apel </w:t>
      </w:r>
      <w:r w:rsidR="0024463E">
        <w:rPr>
          <w:rFonts w:ascii="Times New Roman" w:hAnsi="Times New Roman" w:cs="Times New Roman"/>
          <w:bCs/>
          <w:sz w:val="24"/>
          <w:szCs w:val="24"/>
          <w:lang w:val="ro-RO"/>
        </w:rPr>
        <w:t>de</w:t>
      </w:r>
      <w:r w:rsidR="00494B06">
        <w:rPr>
          <w:rFonts w:ascii="Times New Roman" w:hAnsi="Times New Roman" w:cs="Times New Roman"/>
          <w:bCs/>
          <w:sz w:val="24"/>
          <w:szCs w:val="24"/>
          <w:lang w:val="ro-RO"/>
        </w:rPr>
        <w:t xml:space="preserve"> proiecte care vizează </w:t>
      </w:r>
      <w:r w:rsidR="00494B06" w:rsidRPr="00A30A7B">
        <w:rPr>
          <w:rFonts w:ascii="Times New Roman" w:hAnsi="Times New Roman" w:cs="Times New Roman"/>
          <w:b/>
          <w:bCs/>
          <w:sz w:val="24"/>
          <w:szCs w:val="24"/>
          <w:lang w:val="ro-RO"/>
        </w:rPr>
        <w:t>finanț</w:t>
      </w:r>
      <w:r w:rsidR="00A30A7B">
        <w:rPr>
          <w:rFonts w:ascii="Times New Roman" w:hAnsi="Times New Roman" w:cs="Times New Roman"/>
          <w:b/>
          <w:bCs/>
          <w:sz w:val="24"/>
          <w:szCs w:val="24"/>
          <w:lang w:val="ro-RO"/>
        </w:rPr>
        <w:t>area inițială</w:t>
      </w:r>
      <w:r w:rsidR="00494B06" w:rsidRPr="00A30A7B">
        <w:rPr>
          <w:rFonts w:ascii="Times New Roman" w:hAnsi="Times New Roman" w:cs="Times New Roman"/>
          <w:b/>
          <w:bCs/>
          <w:sz w:val="24"/>
          <w:szCs w:val="24"/>
          <w:lang w:val="ro-RO"/>
        </w:rPr>
        <w:t xml:space="preserve"> </w:t>
      </w:r>
      <w:r w:rsidR="00A30A7B">
        <w:rPr>
          <w:rFonts w:ascii="Times New Roman" w:hAnsi="Times New Roman" w:cs="Times New Roman"/>
          <w:b/>
          <w:bCs/>
          <w:sz w:val="24"/>
          <w:szCs w:val="24"/>
          <w:lang w:val="ro-RO"/>
        </w:rPr>
        <w:t xml:space="preserve">a unor </w:t>
      </w:r>
      <w:bookmarkStart w:id="0" w:name="_GoBack"/>
      <w:bookmarkEnd w:id="0"/>
      <w:r w:rsidR="00494B06" w:rsidRPr="00F04939">
        <w:rPr>
          <w:rFonts w:ascii="Times New Roman" w:hAnsi="Times New Roman" w:cs="Times New Roman"/>
          <w:b/>
          <w:bCs/>
          <w:sz w:val="24"/>
          <w:szCs w:val="24"/>
          <w:lang w:val="ro-RO"/>
        </w:rPr>
        <w:t>proiecte comune cu universitățile africane partenere CIVIS</w:t>
      </w:r>
      <w:r w:rsidR="00494B06" w:rsidRPr="00494B06">
        <w:rPr>
          <w:rFonts w:ascii="Times New Roman" w:hAnsi="Times New Roman" w:cs="Times New Roman"/>
          <w:bCs/>
          <w:sz w:val="24"/>
          <w:szCs w:val="24"/>
          <w:lang w:val="ro-RO"/>
        </w:rPr>
        <w:t xml:space="preserve">. </w:t>
      </w:r>
      <w:r w:rsidR="00494B06" w:rsidRPr="00F04939">
        <w:rPr>
          <w:rFonts w:ascii="Times New Roman" w:hAnsi="Times New Roman" w:cs="Times New Roman"/>
          <w:b/>
          <w:bCs/>
          <w:sz w:val="24"/>
          <w:szCs w:val="24"/>
          <w:lang w:val="ro-RO"/>
        </w:rPr>
        <w:t>Termenul-limită pentru depunerea aplicațiilor</w:t>
      </w:r>
      <w:r w:rsidR="00494B06">
        <w:rPr>
          <w:rFonts w:ascii="Times New Roman" w:hAnsi="Times New Roman" w:cs="Times New Roman"/>
          <w:b/>
          <w:bCs/>
          <w:sz w:val="24"/>
          <w:szCs w:val="24"/>
          <w:lang w:val="ro-RO"/>
        </w:rPr>
        <w:t xml:space="preserve"> este</w:t>
      </w:r>
      <w:r w:rsidR="00494B06" w:rsidRPr="00F04939">
        <w:rPr>
          <w:rFonts w:ascii="Times New Roman" w:hAnsi="Times New Roman" w:cs="Times New Roman"/>
          <w:b/>
          <w:bCs/>
          <w:sz w:val="24"/>
          <w:szCs w:val="24"/>
          <w:lang w:val="ro-RO"/>
        </w:rPr>
        <w:t xml:space="preserve"> 15 noiembrie 2021.</w:t>
      </w:r>
    </w:p>
    <w:p w:rsidR="003F1F1C" w:rsidRPr="00F04939" w:rsidRDefault="00494B06" w:rsidP="00D97BBC">
      <w:pPr>
        <w:jc w:val="both"/>
        <w:rPr>
          <w:rFonts w:ascii="Times New Roman" w:hAnsi="Times New Roman" w:cs="Times New Roman"/>
          <w:sz w:val="24"/>
          <w:szCs w:val="24"/>
          <w:lang w:val="ro-RO"/>
        </w:rPr>
      </w:pPr>
      <w:r>
        <w:rPr>
          <w:rFonts w:ascii="Times New Roman" w:hAnsi="Times New Roman" w:cs="Times New Roman"/>
          <w:b/>
          <w:bCs/>
          <w:sz w:val="24"/>
          <w:szCs w:val="24"/>
          <w:lang w:val="ro-RO"/>
        </w:rPr>
        <w:t>Concret, C</w:t>
      </w:r>
      <w:r w:rsidR="003F1F1C" w:rsidRPr="00F04939">
        <w:rPr>
          <w:rFonts w:ascii="Times New Roman" w:hAnsi="Times New Roman" w:cs="Times New Roman"/>
          <w:b/>
          <w:bCs/>
          <w:sz w:val="24"/>
          <w:szCs w:val="24"/>
          <w:lang w:val="ro-RO"/>
        </w:rPr>
        <w:t xml:space="preserve">IVIS </w:t>
      </w:r>
      <w:r w:rsidR="0015351B">
        <w:rPr>
          <w:rFonts w:ascii="Times New Roman" w:hAnsi="Times New Roman" w:cs="Times New Roman"/>
          <w:b/>
          <w:bCs/>
          <w:sz w:val="24"/>
          <w:szCs w:val="24"/>
          <w:lang w:val="ro-RO"/>
        </w:rPr>
        <w:t xml:space="preserve">oferă până la </w:t>
      </w:r>
      <w:r w:rsidR="003F1F1C" w:rsidRPr="00F04939">
        <w:rPr>
          <w:rFonts w:ascii="Times New Roman" w:hAnsi="Times New Roman" w:cs="Times New Roman"/>
          <w:b/>
          <w:bCs/>
          <w:sz w:val="24"/>
          <w:szCs w:val="24"/>
          <w:lang w:val="ro-RO"/>
        </w:rPr>
        <w:t xml:space="preserve">8000 </w:t>
      </w:r>
      <w:r w:rsidR="0015351B" w:rsidRPr="00F04939">
        <w:rPr>
          <w:rFonts w:ascii="Times New Roman" w:hAnsi="Times New Roman" w:cs="Times New Roman"/>
          <w:b/>
          <w:bCs/>
          <w:sz w:val="24"/>
          <w:szCs w:val="24"/>
          <w:lang w:val="ro-RO"/>
        </w:rPr>
        <w:t>€</w:t>
      </w:r>
      <w:r w:rsidR="0015351B">
        <w:rPr>
          <w:rFonts w:ascii="Times New Roman" w:hAnsi="Times New Roman" w:cs="Times New Roman"/>
          <w:b/>
          <w:bCs/>
          <w:sz w:val="24"/>
          <w:szCs w:val="24"/>
          <w:lang w:val="ro-RO"/>
        </w:rPr>
        <w:t xml:space="preserve"> pentru activități care dezvoltă</w:t>
      </w:r>
      <w:r w:rsidR="003F1F1C" w:rsidRPr="00F04939">
        <w:rPr>
          <w:rFonts w:ascii="Times New Roman" w:hAnsi="Times New Roman" w:cs="Times New Roman"/>
          <w:b/>
          <w:bCs/>
          <w:sz w:val="24"/>
          <w:szCs w:val="24"/>
          <w:lang w:val="ro-RO"/>
        </w:rPr>
        <w:t>:</w:t>
      </w:r>
    </w:p>
    <w:p w:rsidR="003F1F1C" w:rsidRPr="00F04939" w:rsidRDefault="008605D4" w:rsidP="00D97BBC">
      <w:pPr>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includerea altor universități membre CIVIS în colaborări deja existente cu universitățile africane partenere CIVIS</w:t>
      </w:r>
    </w:p>
    <w:p w:rsidR="003F1F1C" w:rsidRPr="00F04939" w:rsidRDefault="007324BA" w:rsidP="00D97BBC">
      <w:pPr>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implicarea </w:t>
      </w:r>
      <w:r w:rsidR="00D97BBC">
        <w:rPr>
          <w:rFonts w:ascii="Times New Roman" w:hAnsi="Times New Roman" w:cs="Times New Roman"/>
          <w:sz w:val="24"/>
          <w:szCs w:val="24"/>
          <w:lang w:val="ro-RO"/>
        </w:rPr>
        <w:t xml:space="preserve">partenerilor de proiect din instituțiile africane partenere în inițiative CIVIS deja existente, precum cele din cadrul Hub-urilor CIVIS </w:t>
      </w:r>
    </w:p>
    <w:p w:rsidR="003F1F1C" w:rsidRDefault="00D97BBC" w:rsidP="00D97BBC">
      <w:pPr>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noi inițiative derulate împreună cu partenerii africani în jurul provocărilor celor cinci Hub-uri CIVIS, cu o desfășurare pe termen lung.</w:t>
      </w:r>
    </w:p>
    <w:p w:rsidR="00494B06" w:rsidRPr="00494B06" w:rsidRDefault="00494B06" w:rsidP="00494B06">
      <w:pPr>
        <w:jc w:val="both"/>
        <w:rPr>
          <w:rFonts w:ascii="Times New Roman" w:hAnsi="Times New Roman" w:cs="Times New Roman"/>
          <w:bCs/>
          <w:sz w:val="24"/>
          <w:szCs w:val="24"/>
          <w:lang w:val="ro-RO"/>
        </w:rPr>
      </w:pPr>
      <w:r w:rsidRPr="00494B06">
        <w:rPr>
          <w:rFonts w:ascii="Times New Roman" w:hAnsi="Times New Roman" w:cs="Times New Roman"/>
          <w:bCs/>
          <w:sz w:val="24"/>
          <w:szCs w:val="24"/>
          <w:lang w:val="ro-RO"/>
        </w:rPr>
        <w:t xml:space="preserve">Apelul își propune să încurajeze și să sprijine primele inițiative ale comunității sale de cercetători, specialiști și angajați menite să conducă la consolidarea unui mediu vibrant și la colaborări pe termen lung cu instituțiile africane partenere și cu membrii acestora. Proiectele trebuie să răspundă celor cinci </w:t>
      </w:r>
      <w:hyperlink r:id="rId5" w:history="1">
        <w:r w:rsidRPr="00494B06">
          <w:rPr>
            <w:rStyle w:val="Hyperlink"/>
            <w:rFonts w:ascii="Times New Roman" w:hAnsi="Times New Roman" w:cs="Times New Roman"/>
            <w:b/>
            <w:sz w:val="24"/>
            <w:szCs w:val="24"/>
            <w:lang w:val="ro-RO"/>
          </w:rPr>
          <w:t>provocări în jurul cărora sunt configurate hub-urile CIVIS</w:t>
        </w:r>
      </w:hyperlink>
      <w:r w:rsidRPr="00494B06">
        <w:rPr>
          <w:rFonts w:ascii="Times New Roman" w:hAnsi="Times New Roman" w:cs="Times New Roman"/>
          <w:sz w:val="24"/>
          <w:szCs w:val="24"/>
          <w:lang w:val="ro-RO"/>
        </w:rPr>
        <w:t>.</w:t>
      </w:r>
    </w:p>
    <w:p w:rsidR="003F1F1C" w:rsidRPr="00F04939" w:rsidRDefault="003155AF" w:rsidP="00D97BBC">
      <w:pPr>
        <w:jc w:val="both"/>
        <w:rPr>
          <w:rFonts w:ascii="Times New Roman" w:hAnsi="Times New Roman" w:cs="Times New Roman"/>
          <w:sz w:val="24"/>
          <w:szCs w:val="24"/>
          <w:lang w:val="ro-RO"/>
        </w:rPr>
      </w:pPr>
      <w:r w:rsidRPr="00F04939">
        <w:rPr>
          <w:rFonts w:ascii="Times New Roman" w:hAnsi="Times New Roman" w:cs="Times New Roman"/>
          <w:b/>
          <w:bCs/>
          <w:sz w:val="24"/>
          <w:szCs w:val="24"/>
          <w:lang w:val="ro-RO"/>
        </w:rPr>
        <w:t>În prezent, CIVIS dezvoltă parteneriate strategice cu șase universități africane</w:t>
      </w:r>
      <w:r w:rsidR="003F1F1C" w:rsidRPr="00F04939">
        <w:rPr>
          <w:rFonts w:ascii="Times New Roman" w:hAnsi="Times New Roman" w:cs="Times New Roman"/>
          <w:b/>
          <w:bCs/>
          <w:sz w:val="24"/>
          <w:szCs w:val="24"/>
          <w:lang w:val="ro-RO"/>
        </w:rPr>
        <w:t>:</w:t>
      </w:r>
    </w:p>
    <w:p w:rsidR="003F1F1C" w:rsidRPr="00F04939" w:rsidRDefault="00440B36" w:rsidP="00D97BBC">
      <w:pPr>
        <w:numPr>
          <w:ilvl w:val="0"/>
          <w:numId w:val="2"/>
        </w:numPr>
        <w:jc w:val="both"/>
        <w:rPr>
          <w:rFonts w:ascii="Times New Roman" w:hAnsi="Times New Roman" w:cs="Times New Roman"/>
          <w:sz w:val="24"/>
          <w:szCs w:val="24"/>
          <w:lang w:val="ro-RO"/>
        </w:rPr>
      </w:pPr>
      <w:r w:rsidRPr="00F04939">
        <w:rPr>
          <w:rFonts w:ascii="Times New Roman" w:hAnsi="Times New Roman" w:cs="Times New Roman"/>
          <w:sz w:val="24"/>
          <w:szCs w:val="24"/>
          <w:lang w:val="ro-RO"/>
        </w:rPr>
        <w:t xml:space="preserve">Universitatea Hassan II din </w:t>
      </w:r>
      <w:r w:rsidR="003F1F1C" w:rsidRPr="00F04939">
        <w:rPr>
          <w:rFonts w:ascii="Times New Roman" w:hAnsi="Times New Roman" w:cs="Times New Roman"/>
          <w:sz w:val="24"/>
          <w:szCs w:val="24"/>
          <w:lang w:val="ro-RO"/>
        </w:rPr>
        <w:t>Casablanca (M</w:t>
      </w:r>
      <w:r w:rsidRPr="00F04939">
        <w:rPr>
          <w:rFonts w:ascii="Times New Roman" w:hAnsi="Times New Roman" w:cs="Times New Roman"/>
          <w:sz w:val="24"/>
          <w:szCs w:val="24"/>
          <w:lang w:val="ro-RO"/>
        </w:rPr>
        <w:t>aroc</w:t>
      </w:r>
      <w:r w:rsidR="003F1F1C" w:rsidRPr="00F04939">
        <w:rPr>
          <w:rFonts w:ascii="Times New Roman" w:hAnsi="Times New Roman" w:cs="Times New Roman"/>
          <w:sz w:val="24"/>
          <w:szCs w:val="24"/>
          <w:lang w:val="ro-RO"/>
        </w:rPr>
        <w:t>)</w:t>
      </w:r>
    </w:p>
    <w:p w:rsidR="003F1F1C" w:rsidRPr="00F04939" w:rsidRDefault="00440B36" w:rsidP="00D97BBC">
      <w:pPr>
        <w:numPr>
          <w:ilvl w:val="0"/>
          <w:numId w:val="2"/>
        </w:numPr>
        <w:jc w:val="both"/>
        <w:rPr>
          <w:rFonts w:ascii="Times New Roman" w:hAnsi="Times New Roman" w:cs="Times New Roman"/>
          <w:sz w:val="24"/>
          <w:szCs w:val="24"/>
          <w:lang w:val="ro-RO"/>
        </w:rPr>
      </w:pPr>
      <w:r w:rsidRPr="00F04939">
        <w:rPr>
          <w:rFonts w:ascii="Times New Roman" w:hAnsi="Times New Roman" w:cs="Times New Roman"/>
          <w:sz w:val="24"/>
          <w:szCs w:val="24"/>
          <w:lang w:val="ro-RO"/>
        </w:rPr>
        <w:t xml:space="preserve">Universitatea </w:t>
      </w:r>
      <w:proofErr w:type="spellStart"/>
      <w:r w:rsidRPr="00F04939">
        <w:rPr>
          <w:rFonts w:ascii="Times New Roman" w:hAnsi="Times New Roman" w:cs="Times New Roman"/>
          <w:sz w:val="24"/>
          <w:szCs w:val="24"/>
          <w:lang w:val="ro-RO"/>
        </w:rPr>
        <w:t>Cheikh</w:t>
      </w:r>
      <w:proofErr w:type="spellEnd"/>
      <w:r w:rsidRPr="00F04939">
        <w:rPr>
          <w:rFonts w:ascii="Times New Roman" w:hAnsi="Times New Roman" w:cs="Times New Roman"/>
          <w:sz w:val="24"/>
          <w:szCs w:val="24"/>
          <w:lang w:val="ro-RO"/>
        </w:rPr>
        <w:t xml:space="preserve"> Anta </w:t>
      </w:r>
      <w:proofErr w:type="spellStart"/>
      <w:r w:rsidRPr="00F04939">
        <w:rPr>
          <w:rFonts w:ascii="Times New Roman" w:hAnsi="Times New Roman" w:cs="Times New Roman"/>
          <w:sz w:val="24"/>
          <w:szCs w:val="24"/>
          <w:lang w:val="ro-RO"/>
        </w:rPr>
        <w:t>Diop</w:t>
      </w:r>
      <w:proofErr w:type="spellEnd"/>
      <w:r w:rsidRPr="00F04939">
        <w:rPr>
          <w:rFonts w:ascii="Times New Roman" w:hAnsi="Times New Roman" w:cs="Times New Roman"/>
          <w:sz w:val="24"/>
          <w:szCs w:val="24"/>
          <w:lang w:val="ro-RO"/>
        </w:rPr>
        <w:t xml:space="preserve"> din</w:t>
      </w:r>
      <w:r w:rsidR="003F1F1C" w:rsidRPr="00F04939">
        <w:rPr>
          <w:rFonts w:ascii="Times New Roman" w:hAnsi="Times New Roman" w:cs="Times New Roman"/>
          <w:sz w:val="24"/>
          <w:szCs w:val="24"/>
          <w:lang w:val="ro-RO"/>
        </w:rPr>
        <w:t xml:space="preserve"> Dakar (Senegal)</w:t>
      </w:r>
    </w:p>
    <w:p w:rsidR="003F1F1C" w:rsidRPr="00F04939" w:rsidRDefault="00440B36" w:rsidP="00D97BBC">
      <w:pPr>
        <w:numPr>
          <w:ilvl w:val="0"/>
          <w:numId w:val="2"/>
        </w:numPr>
        <w:jc w:val="both"/>
        <w:rPr>
          <w:rFonts w:ascii="Times New Roman" w:hAnsi="Times New Roman" w:cs="Times New Roman"/>
          <w:sz w:val="24"/>
          <w:szCs w:val="24"/>
          <w:lang w:val="ro-RO"/>
        </w:rPr>
      </w:pPr>
      <w:r w:rsidRPr="00F04939">
        <w:rPr>
          <w:rFonts w:ascii="Times New Roman" w:hAnsi="Times New Roman" w:cs="Times New Roman"/>
          <w:sz w:val="24"/>
          <w:szCs w:val="24"/>
          <w:lang w:val="ro-RO"/>
        </w:rPr>
        <w:t xml:space="preserve">Universitatea </w:t>
      </w:r>
      <w:r w:rsidR="003F1F1C" w:rsidRPr="00F04939">
        <w:rPr>
          <w:rFonts w:ascii="Times New Roman" w:hAnsi="Times New Roman" w:cs="Times New Roman"/>
          <w:sz w:val="24"/>
          <w:szCs w:val="24"/>
          <w:lang w:val="ro-RO"/>
        </w:rPr>
        <w:t>Eduardo</w:t>
      </w:r>
      <w:r w:rsidRPr="00F04939">
        <w:rPr>
          <w:rFonts w:ascii="Times New Roman" w:hAnsi="Times New Roman" w:cs="Times New Roman"/>
          <w:sz w:val="24"/>
          <w:szCs w:val="24"/>
          <w:lang w:val="ro-RO"/>
        </w:rPr>
        <w:t xml:space="preserve"> </w:t>
      </w:r>
      <w:proofErr w:type="spellStart"/>
      <w:r w:rsidRPr="00F04939">
        <w:rPr>
          <w:rFonts w:ascii="Times New Roman" w:hAnsi="Times New Roman" w:cs="Times New Roman"/>
          <w:sz w:val="24"/>
          <w:szCs w:val="24"/>
          <w:lang w:val="ro-RO"/>
        </w:rPr>
        <w:t>Mondlane</w:t>
      </w:r>
      <w:proofErr w:type="spellEnd"/>
      <w:r w:rsidRPr="00F04939">
        <w:rPr>
          <w:rFonts w:ascii="Times New Roman" w:hAnsi="Times New Roman" w:cs="Times New Roman"/>
          <w:sz w:val="24"/>
          <w:szCs w:val="24"/>
          <w:lang w:val="ro-RO"/>
        </w:rPr>
        <w:t xml:space="preserve"> (Mozambic</w:t>
      </w:r>
      <w:r w:rsidR="003F1F1C" w:rsidRPr="00F04939">
        <w:rPr>
          <w:rFonts w:ascii="Times New Roman" w:hAnsi="Times New Roman" w:cs="Times New Roman"/>
          <w:sz w:val="24"/>
          <w:szCs w:val="24"/>
          <w:lang w:val="ro-RO"/>
        </w:rPr>
        <w:t>)</w:t>
      </w:r>
    </w:p>
    <w:p w:rsidR="003F1F1C" w:rsidRPr="00F04939" w:rsidRDefault="00440B36" w:rsidP="00D97BBC">
      <w:pPr>
        <w:numPr>
          <w:ilvl w:val="0"/>
          <w:numId w:val="2"/>
        </w:numPr>
        <w:jc w:val="both"/>
        <w:rPr>
          <w:rFonts w:ascii="Times New Roman" w:hAnsi="Times New Roman" w:cs="Times New Roman"/>
          <w:sz w:val="24"/>
          <w:szCs w:val="24"/>
          <w:lang w:val="ro-RO"/>
        </w:rPr>
      </w:pPr>
      <w:r w:rsidRPr="00F04939">
        <w:rPr>
          <w:rFonts w:ascii="Times New Roman" w:hAnsi="Times New Roman" w:cs="Times New Roman"/>
          <w:sz w:val="24"/>
          <w:szCs w:val="24"/>
          <w:lang w:val="ro-RO"/>
        </w:rPr>
        <w:t xml:space="preserve">Universitatea </w:t>
      </w:r>
      <w:proofErr w:type="spellStart"/>
      <w:r w:rsidR="003F1F1C" w:rsidRPr="00F04939">
        <w:rPr>
          <w:rFonts w:ascii="Times New Roman" w:hAnsi="Times New Roman" w:cs="Times New Roman"/>
          <w:sz w:val="24"/>
          <w:szCs w:val="24"/>
          <w:lang w:val="ro-RO"/>
        </w:rPr>
        <w:t>Makerere</w:t>
      </w:r>
      <w:proofErr w:type="spellEnd"/>
      <w:r w:rsidR="003F1F1C" w:rsidRPr="00F04939">
        <w:rPr>
          <w:rFonts w:ascii="Times New Roman" w:hAnsi="Times New Roman" w:cs="Times New Roman"/>
          <w:sz w:val="24"/>
          <w:szCs w:val="24"/>
          <w:lang w:val="ro-RO"/>
        </w:rPr>
        <w:t xml:space="preserve"> (Uganda)</w:t>
      </w:r>
    </w:p>
    <w:p w:rsidR="003F1F1C" w:rsidRPr="00F04939" w:rsidRDefault="003F1F1C" w:rsidP="00D97BBC">
      <w:pPr>
        <w:numPr>
          <w:ilvl w:val="0"/>
          <w:numId w:val="2"/>
        </w:numPr>
        <w:jc w:val="both"/>
        <w:rPr>
          <w:rFonts w:ascii="Times New Roman" w:hAnsi="Times New Roman" w:cs="Times New Roman"/>
          <w:sz w:val="24"/>
          <w:szCs w:val="24"/>
          <w:lang w:val="ro-RO"/>
        </w:rPr>
      </w:pPr>
      <w:r w:rsidRPr="00F04939">
        <w:rPr>
          <w:rFonts w:ascii="Times New Roman" w:hAnsi="Times New Roman" w:cs="Times New Roman"/>
          <w:sz w:val="24"/>
          <w:szCs w:val="24"/>
          <w:lang w:val="ro-RO"/>
        </w:rPr>
        <w:t>Universit</w:t>
      </w:r>
      <w:r w:rsidR="00440B36" w:rsidRPr="00F04939">
        <w:rPr>
          <w:rFonts w:ascii="Times New Roman" w:hAnsi="Times New Roman" w:cs="Times New Roman"/>
          <w:sz w:val="24"/>
          <w:szCs w:val="24"/>
          <w:lang w:val="ro-RO"/>
        </w:rPr>
        <w:t>atea</w:t>
      </w:r>
      <w:r w:rsidRPr="00F04939">
        <w:rPr>
          <w:rFonts w:ascii="Times New Roman" w:hAnsi="Times New Roman" w:cs="Times New Roman"/>
          <w:sz w:val="24"/>
          <w:szCs w:val="24"/>
          <w:lang w:val="ro-RO"/>
        </w:rPr>
        <w:t xml:space="preserve"> </w:t>
      </w:r>
      <w:r w:rsidR="00440B36" w:rsidRPr="00F04939">
        <w:rPr>
          <w:rFonts w:ascii="Times New Roman" w:hAnsi="Times New Roman" w:cs="Times New Roman"/>
          <w:sz w:val="24"/>
          <w:szCs w:val="24"/>
          <w:lang w:val="ro-RO"/>
        </w:rPr>
        <w:t xml:space="preserve">din </w:t>
      </w:r>
      <w:proofErr w:type="spellStart"/>
      <w:r w:rsidRPr="00F04939">
        <w:rPr>
          <w:rFonts w:ascii="Times New Roman" w:hAnsi="Times New Roman" w:cs="Times New Roman"/>
          <w:sz w:val="24"/>
          <w:szCs w:val="24"/>
          <w:lang w:val="ro-RO"/>
        </w:rPr>
        <w:t>Sfax</w:t>
      </w:r>
      <w:proofErr w:type="spellEnd"/>
      <w:r w:rsidRPr="00F04939">
        <w:rPr>
          <w:rFonts w:ascii="Times New Roman" w:hAnsi="Times New Roman" w:cs="Times New Roman"/>
          <w:sz w:val="24"/>
          <w:szCs w:val="24"/>
          <w:lang w:val="ro-RO"/>
        </w:rPr>
        <w:t xml:space="preserve"> (Tunisia)</w:t>
      </w:r>
    </w:p>
    <w:p w:rsidR="003F1F1C" w:rsidRPr="00F04939" w:rsidRDefault="00440B36" w:rsidP="00D97BBC">
      <w:pPr>
        <w:numPr>
          <w:ilvl w:val="0"/>
          <w:numId w:val="2"/>
        </w:numPr>
        <w:jc w:val="both"/>
        <w:rPr>
          <w:rFonts w:ascii="Times New Roman" w:hAnsi="Times New Roman" w:cs="Times New Roman"/>
          <w:sz w:val="24"/>
          <w:szCs w:val="24"/>
          <w:lang w:val="ro-RO"/>
        </w:rPr>
      </w:pPr>
      <w:r w:rsidRPr="00F04939">
        <w:rPr>
          <w:rFonts w:ascii="Times New Roman" w:hAnsi="Times New Roman" w:cs="Times New Roman"/>
          <w:sz w:val="24"/>
          <w:szCs w:val="24"/>
          <w:lang w:val="ro-RO"/>
        </w:rPr>
        <w:t>Universitatea</w:t>
      </w:r>
      <w:r w:rsidR="003F1F1C" w:rsidRPr="00F04939">
        <w:rPr>
          <w:rFonts w:ascii="Times New Roman" w:hAnsi="Times New Roman" w:cs="Times New Roman"/>
          <w:sz w:val="24"/>
          <w:szCs w:val="24"/>
          <w:lang w:val="ro-RO"/>
        </w:rPr>
        <w:t xml:space="preserve"> </w:t>
      </w:r>
      <w:proofErr w:type="spellStart"/>
      <w:r w:rsidR="003F1F1C" w:rsidRPr="00F04939">
        <w:rPr>
          <w:rFonts w:ascii="Times New Roman" w:hAnsi="Times New Roman" w:cs="Times New Roman"/>
          <w:sz w:val="24"/>
          <w:szCs w:val="24"/>
          <w:lang w:val="ro-RO"/>
        </w:rPr>
        <w:t>Witwatersrand</w:t>
      </w:r>
      <w:proofErr w:type="spellEnd"/>
      <w:r w:rsidR="003F1F1C" w:rsidRPr="00F04939">
        <w:rPr>
          <w:rFonts w:ascii="Times New Roman" w:hAnsi="Times New Roman" w:cs="Times New Roman"/>
          <w:sz w:val="24"/>
          <w:szCs w:val="24"/>
          <w:lang w:val="ro-RO"/>
        </w:rPr>
        <w:t xml:space="preserve"> (</w:t>
      </w:r>
      <w:r w:rsidRPr="00F04939">
        <w:rPr>
          <w:rFonts w:ascii="Times New Roman" w:hAnsi="Times New Roman" w:cs="Times New Roman"/>
          <w:sz w:val="24"/>
          <w:szCs w:val="24"/>
          <w:lang w:val="ro-RO"/>
        </w:rPr>
        <w:t>Africa de Sud</w:t>
      </w:r>
      <w:r w:rsidR="003F1F1C" w:rsidRPr="00F04939">
        <w:rPr>
          <w:rFonts w:ascii="Times New Roman" w:hAnsi="Times New Roman" w:cs="Times New Roman"/>
          <w:sz w:val="24"/>
          <w:szCs w:val="24"/>
          <w:lang w:val="ro-RO"/>
        </w:rPr>
        <w:t>)</w:t>
      </w:r>
    </w:p>
    <w:p w:rsidR="003F1F1C" w:rsidRDefault="00324D1C" w:rsidP="00D97BBC">
      <w:pPr>
        <w:jc w:val="both"/>
        <w:rPr>
          <w:rFonts w:ascii="Times New Roman" w:hAnsi="Times New Roman" w:cs="Times New Roman"/>
          <w:sz w:val="24"/>
          <w:szCs w:val="24"/>
          <w:lang w:val="ro-RO"/>
        </w:rPr>
      </w:pPr>
      <w:r>
        <w:rPr>
          <w:rFonts w:ascii="Times New Roman" w:hAnsi="Times New Roman" w:cs="Times New Roman"/>
          <w:sz w:val="24"/>
          <w:szCs w:val="24"/>
          <w:lang w:val="ro-RO"/>
        </w:rPr>
        <w:t>Mai multe informații,</w:t>
      </w:r>
      <w:r w:rsidR="003F1F1C" w:rsidRPr="00F04939">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precum și platforma pentru înscrierea proiectelor sunt disponibile </w:t>
      </w:r>
      <w:hyperlink r:id="rId6" w:history="1">
        <w:r>
          <w:rPr>
            <w:rStyle w:val="Hyperlink"/>
            <w:rFonts w:ascii="Times New Roman" w:hAnsi="Times New Roman" w:cs="Times New Roman"/>
            <w:b/>
            <w:sz w:val="24"/>
            <w:szCs w:val="24"/>
            <w:lang w:val="ro-RO"/>
          </w:rPr>
          <w:t>aici</w:t>
        </w:r>
      </w:hyperlink>
      <w:r w:rsidR="003F1F1C" w:rsidRPr="00F04939">
        <w:rPr>
          <w:rFonts w:ascii="Times New Roman" w:hAnsi="Times New Roman" w:cs="Times New Roman"/>
          <w:sz w:val="24"/>
          <w:szCs w:val="24"/>
          <w:lang w:val="ro-RO"/>
        </w:rPr>
        <w:t>.</w:t>
      </w:r>
    </w:p>
    <w:p w:rsidR="00D97BBC" w:rsidRDefault="00D97BBC" w:rsidP="00D97BBC">
      <w:pPr>
        <w:jc w:val="both"/>
        <w:rPr>
          <w:rFonts w:ascii="Times New Roman" w:hAnsi="Times New Roman" w:cs="Times New Roman"/>
          <w:sz w:val="24"/>
          <w:szCs w:val="24"/>
          <w:lang w:val="ro-RO"/>
        </w:rPr>
      </w:pPr>
    </w:p>
    <w:p w:rsidR="00D97BBC" w:rsidRPr="00D97BBC" w:rsidRDefault="00D97BBC" w:rsidP="00D97BBC">
      <w:pPr>
        <w:jc w:val="both"/>
        <w:rPr>
          <w:rFonts w:ascii="Times New Roman" w:hAnsi="Times New Roman" w:cs="Times New Roman"/>
          <w:sz w:val="24"/>
          <w:szCs w:val="24"/>
          <w:lang w:val="ro-RO"/>
        </w:rPr>
      </w:pPr>
      <w:r w:rsidRPr="00D97BBC">
        <w:rPr>
          <w:rFonts w:ascii="Times New Roman" w:hAnsi="Times New Roman" w:cs="Times New Roman"/>
          <w:b/>
          <w:bCs/>
          <w:i/>
          <w:iCs/>
          <w:sz w:val="24"/>
          <w:szCs w:val="24"/>
          <w:lang w:val="ro-RO"/>
        </w:rPr>
        <w:t>Universitatea Civică Europeană CIVIS</w:t>
      </w:r>
      <w:r w:rsidRPr="00D97BBC">
        <w:rPr>
          <w:rFonts w:ascii="Times New Roman" w:hAnsi="Times New Roman" w:cs="Times New Roman"/>
          <w:i/>
          <w:iCs/>
          <w:sz w:val="24"/>
          <w:szCs w:val="24"/>
          <w:lang w:val="ro-RO"/>
        </w:rPr>
        <w:t xml:space="preserve"> este o alianță academică ce reunește nouă dintre cele mai importante universități din Europa: </w:t>
      </w:r>
      <w:proofErr w:type="spellStart"/>
      <w:r w:rsidRPr="00D97BBC">
        <w:rPr>
          <w:rFonts w:ascii="Times New Roman" w:hAnsi="Times New Roman" w:cs="Times New Roman"/>
          <w:i/>
          <w:iCs/>
          <w:sz w:val="24"/>
          <w:szCs w:val="24"/>
          <w:lang w:val="ro-RO"/>
        </w:rPr>
        <w:t>Aix</w:t>
      </w:r>
      <w:proofErr w:type="spellEnd"/>
      <w:r w:rsidRPr="00D97BBC">
        <w:rPr>
          <w:rFonts w:ascii="Times New Roman" w:hAnsi="Times New Roman" w:cs="Times New Roman"/>
          <w:i/>
          <w:iCs/>
          <w:sz w:val="24"/>
          <w:szCs w:val="24"/>
          <w:lang w:val="ro-RO"/>
        </w:rPr>
        <w:t xml:space="preserve">-Marseille </w:t>
      </w:r>
      <w:proofErr w:type="spellStart"/>
      <w:r w:rsidRPr="00D97BBC">
        <w:rPr>
          <w:rFonts w:ascii="Times New Roman" w:hAnsi="Times New Roman" w:cs="Times New Roman"/>
          <w:i/>
          <w:iCs/>
          <w:sz w:val="24"/>
          <w:szCs w:val="24"/>
          <w:lang w:val="ro-RO"/>
        </w:rPr>
        <w:t>Université</w:t>
      </w:r>
      <w:proofErr w:type="spellEnd"/>
      <w:r w:rsidRPr="00D97BBC">
        <w:rPr>
          <w:rFonts w:ascii="Times New Roman" w:hAnsi="Times New Roman" w:cs="Times New Roman"/>
          <w:i/>
          <w:iCs/>
          <w:sz w:val="24"/>
          <w:szCs w:val="24"/>
          <w:lang w:val="ro-RO"/>
        </w:rPr>
        <w:t xml:space="preserve">, National </w:t>
      </w:r>
      <w:proofErr w:type="spellStart"/>
      <w:r w:rsidRPr="00D97BBC">
        <w:rPr>
          <w:rFonts w:ascii="Times New Roman" w:hAnsi="Times New Roman" w:cs="Times New Roman"/>
          <w:i/>
          <w:iCs/>
          <w:sz w:val="24"/>
          <w:szCs w:val="24"/>
          <w:lang w:val="ro-RO"/>
        </w:rPr>
        <w:t>and</w:t>
      </w:r>
      <w:proofErr w:type="spellEnd"/>
      <w:r w:rsidRPr="00D97BBC">
        <w:rPr>
          <w:rFonts w:ascii="Times New Roman" w:hAnsi="Times New Roman" w:cs="Times New Roman"/>
          <w:i/>
          <w:iCs/>
          <w:sz w:val="24"/>
          <w:szCs w:val="24"/>
          <w:lang w:val="ro-RO"/>
        </w:rPr>
        <w:t xml:space="preserve"> </w:t>
      </w:r>
      <w:proofErr w:type="spellStart"/>
      <w:r w:rsidRPr="00D97BBC">
        <w:rPr>
          <w:rFonts w:ascii="Times New Roman" w:hAnsi="Times New Roman" w:cs="Times New Roman"/>
          <w:i/>
          <w:iCs/>
          <w:sz w:val="24"/>
          <w:szCs w:val="24"/>
          <w:lang w:val="ro-RO"/>
        </w:rPr>
        <w:t>Kapodistrian</w:t>
      </w:r>
      <w:proofErr w:type="spellEnd"/>
      <w:r w:rsidRPr="00D97BBC">
        <w:rPr>
          <w:rFonts w:ascii="Times New Roman" w:hAnsi="Times New Roman" w:cs="Times New Roman"/>
          <w:i/>
          <w:iCs/>
          <w:sz w:val="24"/>
          <w:szCs w:val="24"/>
          <w:lang w:val="ro-RO"/>
        </w:rPr>
        <w:t xml:space="preserve"> University of </w:t>
      </w:r>
      <w:proofErr w:type="spellStart"/>
      <w:r w:rsidRPr="00D97BBC">
        <w:rPr>
          <w:rFonts w:ascii="Times New Roman" w:hAnsi="Times New Roman" w:cs="Times New Roman"/>
          <w:i/>
          <w:iCs/>
          <w:sz w:val="24"/>
          <w:szCs w:val="24"/>
          <w:lang w:val="ro-RO"/>
        </w:rPr>
        <w:t>Athens</w:t>
      </w:r>
      <w:proofErr w:type="spellEnd"/>
      <w:r w:rsidRPr="00D97BBC">
        <w:rPr>
          <w:rFonts w:ascii="Times New Roman" w:hAnsi="Times New Roman" w:cs="Times New Roman"/>
          <w:i/>
          <w:iCs/>
          <w:sz w:val="24"/>
          <w:szCs w:val="24"/>
          <w:lang w:val="ro-RO"/>
        </w:rPr>
        <w:t xml:space="preserve">, Universitatea din București, </w:t>
      </w:r>
      <w:proofErr w:type="spellStart"/>
      <w:r w:rsidRPr="00D97BBC">
        <w:rPr>
          <w:rFonts w:ascii="Times New Roman" w:hAnsi="Times New Roman" w:cs="Times New Roman"/>
          <w:i/>
          <w:iCs/>
          <w:sz w:val="24"/>
          <w:szCs w:val="24"/>
          <w:lang w:val="ro-RO"/>
        </w:rPr>
        <w:t>Université</w:t>
      </w:r>
      <w:proofErr w:type="spellEnd"/>
      <w:r w:rsidRPr="00D97BBC">
        <w:rPr>
          <w:rFonts w:ascii="Times New Roman" w:hAnsi="Times New Roman" w:cs="Times New Roman"/>
          <w:i/>
          <w:iCs/>
          <w:sz w:val="24"/>
          <w:szCs w:val="24"/>
          <w:lang w:val="ro-RO"/>
        </w:rPr>
        <w:t xml:space="preserve"> </w:t>
      </w:r>
      <w:proofErr w:type="spellStart"/>
      <w:r w:rsidRPr="00D97BBC">
        <w:rPr>
          <w:rFonts w:ascii="Times New Roman" w:hAnsi="Times New Roman" w:cs="Times New Roman"/>
          <w:i/>
          <w:iCs/>
          <w:sz w:val="24"/>
          <w:szCs w:val="24"/>
          <w:lang w:val="ro-RO"/>
        </w:rPr>
        <w:t>Libre</w:t>
      </w:r>
      <w:proofErr w:type="spellEnd"/>
      <w:r w:rsidRPr="00D97BBC">
        <w:rPr>
          <w:rFonts w:ascii="Times New Roman" w:hAnsi="Times New Roman" w:cs="Times New Roman"/>
          <w:i/>
          <w:iCs/>
          <w:sz w:val="24"/>
          <w:szCs w:val="24"/>
          <w:lang w:val="ro-RO"/>
        </w:rPr>
        <w:t xml:space="preserve"> de Bruxelles, </w:t>
      </w:r>
      <w:proofErr w:type="spellStart"/>
      <w:r w:rsidRPr="00D97BBC">
        <w:rPr>
          <w:rFonts w:ascii="Times New Roman" w:hAnsi="Times New Roman" w:cs="Times New Roman"/>
          <w:i/>
          <w:iCs/>
          <w:sz w:val="24"/>
          <w:szCs w:val="24"/>
          <w:lang w:val="ro-RO"/>
        </w:rPr>
        <w:t>Universidad</w:t>
      </w:r>
      <w:proofErr w:type="spellEnd"/>
      <w:r w:rsidRPr="00D97BBC">
        <w:rPr>
          <w:rFonts w:ascii="Times New Roman" w:hAnsi="Times New Roman" w:cs="Times New Roman"/>
          <w:i/>
          <w:iCs/>
          <w:sz w:val="24"/>
          <w:szCs w:val="24"/>
          <w:lang w:val="ro-RO"/>
        </w:rPr>
        <w:t xml:space="preserve"> </w:t>
      </w:r>
      <w:proofErr w:type="spellStart"/>
      <w:r w:rsidRPr="00D97BBC">
        <w:rPr>
          <w:rFonts w:ascii="Times New Roman" w:hAnsi="Times New Roman" w:cs="Times New Roman"/>
          <w:i/>
          <w:iCs/>
          <w:sz w:val="24"/>
          <w:szCs w:val="24"/>
          <w:lang w:val="ro-RO"/>
        </w:rPr>
        <w:t>Autónoma</w:t>
      </w:r>
      <w:proofErr w:type="spellEnd"/>
      <w:r w:rsidRPr="00D97BBC">
        <w:rPr>
          <w:rFonts w:ascii="Times New Roman" w:hAnsi="Times New Roman" w:cs="Times New Roman"/>
          <w:i/>
          <w:iCs/>
          <w:sz w:val="24"/>
          <w:szCs w:val="24"/>
          <w:lang w:val="ro-RO"/>
        </w:rPr>
        <w:t xml:space="preserve"> de Madrid, </w:t>
      </w:r>
      <w:proofErr w:type="spellStart"/>
      <w:r w:rsidRPr="00D97BBC">
        <w:rPr>
          <w:rFonts w:ascii="Times New Roman" w:hAnsi="Times New Roman" w:cs="Times New Roman"/>
          <w:i/>
          <w:iCs/>
          <w:sz w:val="24"/>
          <w:szCs w:val="24"/>
          <w:lang w:val="ro-RO"/>
        </w:rPr>
        <w:t>Sapienza</w:t>
      </w:r>
      <w:proofErr w:type="spellEnd"/>
      <w:r w:rsidRPr="00D97BBC">
        <w:rPr>
          <w:rFonts w:ascii="Times New Roman" w:hAnsi="Times New Roman" w:cs="Times New Roman"/>
          <w:i/>
          <w:iCs/>
          <w:sz w:val="24"/>
          <w:szCs w:val="24"/>
          <w:lang w:val="ro-RO"/>
        </w:rPr>
        <w:t xml:space="preserve"> </w:t>
      </w:r>
      <w:proofErr w:type="spellStart"/>
      <w:r w:rsidRPr="00D97BBC">
        <w:rPr>
          <w:rFonts w:ascii="Times New Roman" w:hAnsi="Times New Roman" w:cs="Times New Roman"/>
          <w:i/>
          <w:iCs/>
          <w:sz w:val="24"/>
          <w:szCs w:val="24"/>
          <w:lang w:val="ro-RO"/>
        </w:rPr>
        <w:t>Università</w:t>
      </w:r>
      <w:proofErr w:type="spellEnd"/>
      <w:r w:rsidRPr="00D97BBC">
        <w:rPr>
          <w:rFonts w:ascii="Times New Roman" w:hAnsi="Times New Roman" w:cs="Times New Roman"/>
          <w:i/>
          <w:iCs/>
          <w:sz w:val="24"/>
          <w:szCs w:val="24"/>
          <w:lang w:val="ro-RO"/>
        </w:rPr>
        <w:t xml:space="preserve"> di Roma, Stockholm University, Eberhard </w:t>
      </w:r>
      <w:proofErr w:type="spellStart"/>
      <w:r w:rsidRPr="00D97BBC">
        <w:rPr>
          <w:rFonts w:ascii="Times New Roman" w:hAnsi="Times New Roman" w:cs="Times New Roman"/>
          <w:i/>
          <w:iCs/>
          <w:sz w:val="24"/>
          <w:szCs w:val="24"/>
          <w:lang w:val="ro-RO"/>
        </w:rPr>
        <w:t>Karls</w:t>
      </w:r>
      <w:proofErr w:type="spellEnd"/>
      <w:r w:rsidRPr="00D97BBC">
        <w:rPr>
          <w:rFonts w:ascii="Times New Roman" w:hAnsi="Times New Roman" w:cs="Times New Roman"/>
          <w:i/>
          <w:iCs/>
          <w:sz w:val="24"/>
          <w:szCs w:val="24"/>
          <w:lang w:val="ro-RO"/>
        </w:rPr>
        <w:t xml:space="preserve"> </w:t>
      </w:r>
      <w:proofErr w:type="spellStart"/>
      <w:r w:rsidRPr="00D97BBC">
        <w:rPr>
          <w:rFonts w:ascii="Times New Roman" w:hAnsi="Times New Roman" w:cs="Times New Roman"/>
          <w:i/>
          <w:iCs/>
          <w:sz w:val="24"/>
          <w:szCs w:val="24"/>
          <w:lang w:val="ro-RO"/>
        </w:rPr>
        <w:t>Universität</w:t>
      </w:r>
      <w:proofErr w:type="spellEnd"/>
      <w:r w:rsidRPr="00D97BBC">
        <w:rPr>
          <w:rFonts w:ascii="Times New Roman" w:hAnsi="Times New Roman" w:cs="Times New Roman"/>
          <w:i/>
          <w:iCs/>
          <w:sz w:val="24"/>
          <w:szCs w:val="24"/>
          <w:lang w:val="ro-RO"/>
        </w:rPr>
        <w:t xml:space="preserve"> </w:t>
      </w:r>
      <w:proofErr w:type="spellStart"/>
      <w:r w:rsidRPr="00D97BBC">
        <w:rPr>
          <w:rFonts w:ascii="Times New Roman" w:hAnsi="Times New Roman" w:cs="Times New Roman"/>
          <w:i/>
          <w:iCs/>
          <w:sz w:val="24"/>
          <w:szCs w:val="24"/>
          <w:lang w:val="ro-RO"/>
        </w:rPr>
        <w:t>Tübingen</w:t>
      </w:r>
      <w:proofErr w:type="spellEnd"/>
      <w:r w:rsidRPr="00D97BBC">
        <w:rPr>
          <w:rFonts w:ascii="Times New Roman" w:hAnsi="Times New Roman" w:cs="Times New Roman"/>
          <w:i/>
          <w:iCs/>
          <w:sz w:val="24"/>
          <w:szCs w:val="24"/>
          <w:lang w:val="ro-RO"/>
        </w:rPr>
        <w:t xml:space="preserve"> și University of Glasgow, în calitate de partener asociat. CIVIS reunește o comunitate de aproximativ 450.000 de studenți și 65.000 de angajați, dintre care peste 30.000 sunt cadre universitare și cercetători.</w:t>
      </w:r>
    </w:p>
    <w:sectPr w:rsidR="00D97BBC" w:rsidRPr="00D97B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32949"/>
    <w:multiLevelType w:val="multilevel"/>
    <w:tmpl w:val="387C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6769F"/>
    <w:multiLevelType w:val="multilevel"/>
    <w:tmpl w:val="2536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F1C"/>
    <w:rsid w:val="0015351B"/>
    <w:rsid w:val="0024463E"/>
    <w:rsid w:val="00251E5A"/>
    <w:rsid w:val="003155AF"/>
    <w:rsid w:val="00324D1C"/>
    <w:rsid w:val="003F1F1C"/>
    <w:rsid w:val="00440B36"/>
    <w:rsid w:val="00494B06"/>
    <w:rsid w:val="007324BA"/>
    <w:rsid w:val="008605D4"/>
    <w:rsid w:val="00A30A7B"/>
    <w:rsid w:val="00D97BBC"/>
    <w:rsid w:val="00F04939"/>
    <w:rsid w:val="00FF4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B5F9B7-72AD-48D5-9FB6-32CF8D94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F1C"/>
    <w:rPr>
      <w:color w:val="0563C1" w:themeColor="hyperlink"/>
      <w:u w:val="single"/>
    </w:rPr>
  </w:style>
  <w:style w:type="character" w:styleId="FollowedHyperlink">
    <w:name w:val="FollowedHyperlink"/>
    <w:basedOn w:val="DefaultParagraphFont"/>
    <w:uiPriority w:val="99"/>
    <w:semiHidden/>
    <w:unhideWhenUsed/>
    <w:rsid w:val="0015351B"/>
    <w:rPr>
      <w:color w:val="954F72" w:themeColor="followedHyperlink"/>
      <w:u w:val="single"/>
    </w:rPr>
  </w:style>
  <w:style w:type="paragraph" w:styleId="ListParagraph">
    <w:name w:val="List Paragraph"/>
    <w:basedOn w:val="Normal"/>
    <w:uiPriority w:val="34"/>
    <w:qFormat/>
    <w:rsid w:val="00494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41155">
      <w:bodyDiv w:val="1"/>
      <w:marLeft w:val="0"/>
      <w:marRight w:val="0"/>
      <w:marTop w:val="0"/>
      <w:marBottom w:val="0"/>
      <w:divBdr>
        <w:top w:val="none" w:sz="0" w:space="0" w:color="auto"/>
        <w:left w:val="none" w:sz="0" w:space="0" w:color="auto"/>
        <w:bottom w:val="none" w:sz="0" w:space="0" w:color="auto"/>
        <w:right w:val="none" w:sz="0" w:space="0" w:color="auto"/>
      </w:divBdr>
    </w:div>
    <w:div w:id="521866258">
      <w:bodyDiv w:val="1"/>
      <w:marLeft w:val="0"/>
      <w:marRight w:val="0"/>
      <w:marTop w:val="0"/>
      <w:marBottom w:val="0"/>
      <w:divBdr>
        <w:top w:val="none" w:sz="0" w:space="0" w:color="auto"/>
        <w:left w:val="none" w:sz="0" w:space="0" w:color="auto"/>
        <w:bottom w:val="none" w:sz="0" w:space="0" w:color="auto"/>
        <w:right w:val="none" w:sz="0" w:space="0" w:color="auto"/>
      </w:divBdr>
    </w:div>
    <w:div w:id="1491556429">
      <w:bodyDiv w:val="1"/>
      <w:marLeft w:val="0"/>
      <w:marRight w:val="0"/>
      <w:marTop w:val="0"/>
      <w:marBottom w:val="0"/>
      <w:divBdr>
        <w:top w:val="none" w:sz="0" w:space="0" w:color="auto"/>
        <w:left w:val="none" w:sz="0" w:space="0" w:color="auto"/>
        <w:bottom w:val="none" w:sz="0" w:space="0" w:color="auto"/>
        <w:right w:val="none" w:sz="0" w:space="0" w:color="auto"/>
      </w:divBdr>
    </w:div>
    <w:div w:id="167025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smapply.io/prog/call_for_projects_seed_funding_for_joint_projects_with_civis_african_partner_universities/" TargetMode="External"/><Relationship Id="rId5" Type="http://schemas.openxmlformats.org/officeDocument/2006/relationships/hyperlink" Target="https://civis.eu/en/activities/civis-hu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10</cp:revision>
  <dcterms:created xsi:type="dcterms:W3CDTF">2021-10-13T05:44:00Z</dcterms:created>
  <dcterms:modified xsi:type="dcterms:W3CDTF">2021-10-13T07:46:00Z</dcterms:modified>
</cp:coreProperties>
</file>